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FAD" w:rsidRDefault="0036749C" w:rsidP="00FF79AD">
      <w:pPr>
        <w:rPr>
          <w:b/>
          <w:sz w:val="24"/>
          <w:szCs w:val="24"/>
        </w:rPr>
      </w:pPr>
      <w:bookmarkStart w:id="0" w:name="_GoBack"/>
      <w:bookmarkEnd w:id="0"/>
      <w:r>
        <w:rPr>
          <w:noProof/>
          <w:lang w:eastAsia="de-DE"/>
        </w:rPr>
        <mc:AlternateContent>
          <mc:Choice Requires="wps">
            <w:drawing>
              <wp:anchor distT="0" distB="0" distL="114300" distR="114300" simplePos="0" relativeHeight="251660288" behindDoc="0" locked="0" layoutInCell="1" allowOverlap="1">
                <wp:simplePos x="0" y="0"/>
                <wp:positionH relativeFrom="column">
                  <wp:posOffset>2125345</wp:posOffset>
                </wp:positionH>
                <wp:positionV relativeFrom="paragraph">
                  <wp:posOffset>-183515</wp:posOffset>
                </wp:positionV>
                <wp:extent cx="3848100" cy="483577"/>
                <wp:effectExtent l="0" t="0" r="19050" b="12065"/>
                <wp:wrapNone/>
                <wp:docPr id="5" name="Textfeld 5"/>
                <wp:cNvGraphicFramePr/>
                <a:graphic xmlns:a="http://schemas.openxmlformats.org/drawingml/2006/main">
                  <a:graphicData uri="http://schemas.microsoft.com/office/word/2010/wordprocessingShape">
                    <wps:wsp>
                      <wps:cNvSpPr txBox="1"/>
                      <wps:spPr>
                        <a:xfrm>
                          <a:off x="0" y="0"/>
                          <a:ext cx="3848100" cy="4835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749C" w:rsidRPr="0030011C" w:rsidRDefault="0030011C">
                            <w:pPr>
                              <w:rPr>
                                <w14:textOutline w14:w="9525" w14:cap="rnd" w14:cmpd="sng" w14:algn="ctr">
                                  <w14:solidFill>
                                    <w14:srgbClr w14:val="FF0000"/>
                                  </w14:solidFill>
                                  <w14:prstDash w14:val="solid"/>
                                  <w14:bevel/>
                                </w14:textOutline>
                              </w:rPr>
                            </w:pPr>
                            <w:r w:rsidRPr="0030011C">
                              <w:rPr>
                                <w14:textOutline w14:w="9525" w14:cap="rnd" w14:cmpd="sng" w14:algn="ctr">
                                  <w14:solidFill>
                                    <w14:srgbClr w14:val="FF0000"/>
                                  </w14:solidFill>
                                  <w14:prstDash w14:val="solid"/>
                                  <w14:bevel/>
                                </w14:textOutline>
                              </w:rPr>
                              <w:t xml:space="preserve">Antrag kann nur per mail an </w:t>
                            </w:r>
                            <w:r w:rsidRPr="0030011C">
                              <w:rPr>
                                <w:i/>
                                <w:u w:val="single"/>
                                <w14:textOutline w14:w="9525" w14:cap="rnd" w14:cmpd="sng" w14:algn="ctr">
                                  <w14:solidFill>
                                    <w14:srgbClr w14:val="FF0000"/>
                                  </w14:solidFill>
                                  <w14:prstDash w14:val="solid"/>
                                  <w14:bevel/>
                                </w14:textOutline>
                              </w:rPr>
                              <w:t>h.poelling@bs-eutin.de</w:t>
                            </w:r>
                            <w:r w:rsidR="0036749C" w:rsidRPr="0030011C">
                              <w:rPr>
                                <w:i/>
                                <w14:textOutline w14:w="9525" w14:cap="rnd" w14:cmpd="sng" w14:algn="ctr">
                                  <w14:solidFill>
                                    <w14:srgbClr w14:val="FF0000"/>
                                  </w14:solidFill>
                                  <w14:prstDash w14:val="solid"/>
                                  <w14:bevel/>
                                </w14:textOutline>
                              </w:rPr>
                              <w:t xml:space="preserve"> </w:t>
                            </w:r>
                            <w:r w:rsidR="0036749C" w:rsidRPr="0030011C">
                              <w:rPr>
                                <w14:textOutline w14:w="9525" w14:cap="rnd" w14:cmpd="sng" w14:algn="ctr">
                                  <w14:solidFill>
                                    <w14:srgbClr w14:val="FF0000"/>
                                  </w14:solidFill>
                                  <w14:prstDash w14:val="solid"/>
                                  <w14:bevel/>
                                </w14:textOutline>
                              </w:rPr>
                              <w:t xml:space="preserve">abgegeben werden! Abgabefrist: bis </w:t>
                            </w:r>
                            <w:r w:rsidRPr="0030011C">
                              <w:rPr>
                                <w14:textOutline w14:w="9525" w14:cap="rnd" w14:cmpd="sng" w14:algn="ctr">
                                  <w14:solidFill>
                                    <w14:srgbClr w14:val="FF0000"/>
                                  </w14:solidFill>
                                  <w14:prstDash w14:val="solid"/>
                                  <w14:bevel/>
                                </w14:textOutline>
                              </w:rPr>
                              <w:t>15</w:t>
                            </w:r>
                            <w:r w:rsidR="008F7365" w:rsidRPr="0030011C">
                              <w:rPr>
                                <w14:textOutline w14:w="9525" w14:cap="rnd" w14:cmpd="sng" w14:algn="ctr">
                                  <w14:solidFill>
                                    <w14:srgbClr w14:val="FF0000"/>
                                  </w14:solidFill>
                                  <w14:prstDash w14:val="solid"/>
                                  <w14:bevel/>
                                </w14:textOutline>
                              </w:rPr>
                              <w:t>.05</w:t>
                            </w:r>
                            <w:r w:rsidR="0036749C" w:rsidRPr="0030011C">
                              <w:rPr>
                                <w14:textOutline w14:w="9525" w14:cap="rnd" w14:cmpd="sng" w14:algn="ctr">
                                  <w14:solidFill>
                                    <w14:srgbClr w14:val="FF0000"/>
                                  </w14:solidFill>
                                  <w14:prstDash w14:val="solid"/>
                                  <w14:bevel/>
                                </w14:textOutline>
                              </w:rPr>
                              <w:t>.</w:t>
                            </w:r>
                            <w:r w:rsidRPr="0030011C">
                              <w:rPr>
                                <w14:textOutline w14:w="9525" w14:cap="rnd" w14:cmpd="sng" w14:algn="ctr">
                                  <w14:solidFill>
                                    <w14:srgbClr w14:val="FF0000"/>
                                  </w14:solidFill>
                                  <w14:prstDash w14:val="solid"/>
                                  <w14:bevel/>
                                </w14:textOutline>
                              </w:rPr>
                              <w:t>2020 bis 12</w:t>
                            </w:r>
                            <w:r w:rsidR="0036749C" w:rsidRPr="0030011C">
                              <w:rPr>
                                <w14:textOutline w14:w="9525" w14:cap="rnd" w14:cmpd="sng" w14:algn="ctr">
                                  <w14:solidFill>
                                    <w14:srgbClr w14:val="FF0000"/>
                                  </w14:solidFill>
                                  <w14:prstDash w14:val="solid"/>
                                  <w14:bevel/>
                                </w14:textOutline>
                              </w:rPr>
                              <w:t>:00</w:t>
                            </w:r>
                            <w:r w:rsidRPr="0030011C">
                              <w:rPr>
                                <w14:textOutline w14:w="9525" w14:cap="rnd" w14:cmpd="sng" w14:algn="ctr">
                                  <w14:solidFill>
                                    <w14:srgbClr w14:val="FF0000"/>
                                  </w14:solidFill>
                                  <w14:prstDash w14:val="solid"/>
                                  <w14:bevel/>
                                </w14:textOutline>
                              </w:rPr>
                              <w:t xml:space="preserve"> Uhr</w:t>
                            </w:r>
                            <w:r w:rsidR="0036749C" w:rsidRPr="0030011C">
                              <w:rPr>
                                <w14:textOutline w14:w="9525" w14:cap="rnd" w14:cmpd="sng" w14:algn="ctr">
                                  <w14:solidFill>
                                    <w14:srgbClr w14:val="FF0000"/>
                                  </w14:solidFill>
                                  <w14:prstDash w14:val="solid"/>
                                  <w14:bevel/>
                                </w14:textOutline>
                              </w:rPr>
                              <w:t xml:space="preserve"> </w:t>
                            </w:r>
                            <w:proofErr w:type="spellStart"/>
                            <w:r w:rsidR="0036749C" w:rsidRPr="0030011C">
                              <w:rPr>
                                <w14:textOutline w14:w="9525" w14:cap="rnd" w14:cmpd="sng" w14:algn="ctr">
                                  <w14:solidFill>
                                    <w14:srgbClr w14:val="FF0000"/>
                                  </w14:solidFill>
                                  <w14:prstDash w14:val="solid"/>
                                  <w14:bevel/>
                                </w14:textOutline>
                              </w:rPr>
                              <w:t>Uhr</w:t>
                            </w:r>
                            <w:proofErr w:type="spellEnd"/>
                            <w:r w:rsidRPr="0030011C">
                              <w:rPr>
                                <w14:textOutline w14:w="9525" w14:cap="rnd" w14:cmpd="sng" w14:algn="ctr">
                                  <w14:solidFill>
                                    <w14:srgbClr w14:val="FF0000"/>
                                  </w14:solidFill>
                                  <w14:prstDash w14:val="solid"/>
                                  <w14:bevel/>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5" o:spid="_x0000_s1026" type="#_x0000_t202" style="position:absolute;margin-left:167.35pt;margin-top:-14.45pt;width:303pt;height:3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71qlAIAALIFAAAOAAAAZHJzL2Uyb0RvYy54bWysVEtPGzEQvlfqf7B8L5uQBNKIDUqDqCpF&#10;gAoVZ8drEwvb49pOdtNfz9i7eUC5UPWyO/Z88/o8MxeXjdFkI3xQYEvaP+lRIiyHStmnkv56uP4y&#10;piREZiumwYqSbkWgl9PPny5qNxGnsAJdCU/QiQ2T2pV0FaObFEXgK2FYOAEnLColeMMiHv1TUXlW&#10;o3eji9Ne76yowVfOAxch4O1Vq6TT7F9KweOtlEFEokuKucX89fm7TN9iesEmT565leJdGuwfsjBM&#10;WQy6d3XFIiNrr/5yZRT3EEDGEw6mACkVF7kGrKbfe1PN/Yo5kWtBcoLb0xT+n1t+s7nzRFUlHVFi&#10;mcEnehBNlEJXZJTYqV2YIOjeISw236DBV97dB7xMRTfSm/THcgjqkeftnlt0RjheDsbDcb+HKo66&#10;4XgwOj9PboqDtfMhfhdgSBJK6vHtMqVsswixhe4gKVgAraprpXU+pH4Rc+3JhuFL65hzROevUNqS&#10;uqRng1EvO36lS6739kvN+HOX3hEK/WmbwoncWV1aiaGWiSzFrRYJo+1PIZHZTMg7OTLOhd3nmdEJ&#10;JbGijxh2+ENWHzFu60CLHBls3BsbZcG3LL2mtnreUStbPL7hUd1JjM2y6TpnCdUWG8dDO3jB8WuF&#10;RC9YiHfM46RhQ+D2iLf4kRrwdaCTKFmB//PefcLjAKCWkhont6Th95p5QYn+YXE0vvaHwzTq+TAc&#10;nZ/iwR9rlscauzZzwJbp455yPIsJH/VOlB7MIy6ZWYqKKmY5xi5p3Inz2O4TXFJczGYZhMPtWFzY&#10;e8eT60RvarCH5pF51zV4xNG4gd2Ms8mbPm+xydLCbB1BqjwEieCW1Y54XAx5jLolljbP8TmjDqt2&#10;+gIAAP//AwBQSwMEFAAGAAgAAAAhAIcsVdPeAAAACgEAAA8AAABkcnMvZG93bnJldi54bWxMj8FO&#10;wzAMhu9IvENkJG5bylqxtqs7ARpcODEQ56zJkmhNUjVZV94ec2JH259+f3+znV3PJjVGGzzCwzID&#10;pnwXpPUa4evzdVECi0l4KfrgFcKPirBtb28aUctw8R9q2ifNKMTHWiCYlIaa89gZ5URchkF5uh3D&#10;6ESicdRcjuJC4a7nqyx75E5YTx+MGNSLUd1pf3YIu2dd6a4Uo9mV0tpp/j6+6zfE+7v5aQMsqTn9&#10;w/CnT+rQktMhnL2MrEfI82JNKMJiVVbAiKiKjDYHhGKdA28bfl2h/QUAAP//AwBQSwECLQAUAAYA&#10;CAAAACEAtoM4kv4AAADhAQAAEwAAAAAAAAAAAAAAAAAAAAAAW0NvbnRlbnRfVHlwZXNdLnhtbFBL&#10;AQItABQABgAIAAAAIQA4/SH/1gAAAJQBAAALAAAAAAAAAAAAAAAAAC8BAABfcmVscy8ucmVsc1BL&#10;AQItABQABgAIAAAAIQDLM71qlAIAALIFAAAOAAAAAAAAAAAAAAAAAC4CAABkcnMvZTJvRG9jLnht&#10;bFBLAQItABQABgAIAAAAIQCHLFXT3gAAAAoBAAAPAAAAAAAAAAAAAAAAAO4EAABkcnMvZG93bnJl&#10;di54bWxQSwUGAAAAAAQABADzAAAA+QUAAAAA&#10;" fillcolor="white [3201]" strokeweight=".5pt">
                <v:textbox>
                  <w:txbxContent>
                    <w:p w:rsidR="0036749C" w:rsidRPr="0030011C" w:rsidRDefault="0030011C">
                      <w:pPr>
                        <w:rPr>
                          <w14:textOutline w14:w="9525" w14:cap="rnd" w14:cmpd="sng" w14:algn="ctr">
                            <w14:solidFill>
                              <w14:srgbClr w14:val="FF0000"/>
                            </w14:solidFill>
                            <w14:prstDash w14:val="solid"/>
                            <w14:bevel/>
                          </w14:textOutline>
                        </w:rPr>
                      </w:pPr>
                      <w:r w:rsidRPr="0030011C">
                        <w:rPr>
                          <w14:textOutline w14:w="9525" w14:cap="rnd" w14:cmpd="sng" w14:algn="ctr">
                            <w14:solidFill>
                              <w14:srgbClr w14:val="FF0000"/>
                            </w14:solidFill>
                            <w14:prstDash w14:val="solid"/>
                            <w14:bevel/>
                          </w14:textOutline>
                        </w:rPr>
                        <w:t xml:space="preserve">Antrag kann nur per mail an </w:t>
                      </w:r>
                      <w:r w:rsidRPr="0030011C">
                        <w:rPr>
                          <w:i/>
                          <w:u w:val="single"/>
                          <w14:textOutline w14:w="9525" w14:cap="rnd" w14:cmpd="sng" w14:algn="ctr">
                            <w14:solidFill>
                              <w14:srgbClr w14:val="FF0000"/>
                            </w14:solidFill>
                            <w14:prstDash w14:val="solid"/>
                            <w14:bevel/>
                          </w14:textOutline>
                        </w:rPr>
                        <w:t>h.poelling@bs-eutin.de</w:t>
                      </w:r>
                      <w:r w:rsidR="0036749C" w:rsidRPr="0030011C">
                        <w:rPr>
                          <w:i/>
                          <w14:textOutline w14:w="9525" w14:cap="rnd" w14:cmpd="sng" w14:algn="ctr">
                            <w14:solidFill>
                              <w14:srgbClr w14:val="FF0000"/>
                            </w14:solidFill>
                            <w14:prstDash w14:val="solid"/>
                            <w14:bevel/>
                          </w14:textOutline>
                        </w:rPr>
                        <w:t xml:space="preserve"> </w:t>
                      </w:r>
                      <w:r w:rsidR="0036749C" w:rsidRPr="0030011C">
                        <w:rPr>
                          <w14:textOutline w14:w="9525" w14:cap="rnd" w14:cmpd="sng" w14:algn="ctr">
                            <w14:solidFill>
                              <w14:srgbClr w14:val="FF0000"/>
                            </w14:solidFill>
                            <w14:prstDash w14:val="solid"/>
                            <w14:bevel/>
                          </w14:textOutline>
                        </w:rPr>
                        <w:t xml:space="preserve">abgegeben werden! Abgabefrist: bis </w:t>
                      </w:r>
                      <w:r w:rsidRPr="0030011C">
                        <w:rPr>
                          <w14:textOutline w14:w="9525" w14:cap="rnd" w14:cmpd="sng" w14:algn="ctr">
                            <w14:solidFill>
                              <w14:srgbClr w14:val="FF0000"/>
                            </w14:solidFill>
                            <w14:prstDash w14:val="solid"/>
                            <w14:bevel/>
                          </w14:textOutline>
                        </w:rPr>
                        <w:t>15</w:t>
                      </w:r>
                      <w:r w:rsidR="008F7365" w:rsidRPr="0030011C">
                        <w:rPr>
                          <w14:textOutline w14:w="9525" w14:cap="rnd" w14:cmpd="sng" w14:algn="ctr">
                            <w14:solidFill>
                              <w14:srgbClr w14:val="FF0000"/>
                            </w14:solidFill>
                            <w14:prstDash w14:val="solid"/>
                            <w14:bevel/>
                          </w14:textOutline>
                        </w:rPr>
                        <w:t>.05</w:t>
                      </w:r>
                      <w:r w:rsidR="0036749C" w:rsidRPr="0030011C">
                        <w:rPr>
                          <w14:textOutline w14:w="9525" w14:cap="rnd" w14:cmpd="sng" w14:algn="ctr">
                            <w14:solidFill>
                              <w14:srgbClr w14:val="FF0000"/>
                            </w14:solidFill>
                            <w14:prstDash w14:val="solid"/>
                            <w14:bevel/>
                          </w14:textOutline>
                        </w:rPr>
                        <w:t>.</w:t>
                      </w:r>
                      <w:r w:rsidRPr="0030011C">
                        <w:rPr>
                          <w14:textOutline w14:w="9525" w14:cap="rnd" w14:cmpd="sng" w14:algn="ctr">
                            <w14:solidFill>
                              <w14:srgbClr w14:val="FF0000"/>
                            </w14:solidFill>
                            <w14:prstDash w14:val="solid"/>
                            <w14:bevel/>
                          </w14:textOutline>
                        </w:rPr>
                        <w:t>2020 bis 12</w:t>
                      </w:r>
                      <w:r w:rsidR="0036749C" w:rsidRPr="0030011C">
                        <w:rPr>
                          <w14:textOutline w14:w="9525" w14:cap="rnd" w14:cmpd="sng" w14:algn="ctr">
                            <w14:solidFill>
                              <w14:srgbClr w14:val="FF0000"/>
                            </w14:solidFill>
                            <w14:prstDash w14:val="solid"/>
                            <w14:bevel/>
                          </w14:textOutline>
                        </w:rPr>
                        <w:t>:00</w:t>
                      </w:r>
                      <w:r w:rsidRPr="0030011C">
                        <w:rPr>
                          <w14:textOutline w14:w="9525" w14:cap="rnd" w14:cmpd="sng" w14:algn="ctr">
                            <w14:solidFill>
                              <w14:srgbClr w14:val="FF0000"/>
                            </w14:solidFill>
                            <w14:prstDash w14:val="solid"/>
                            <w14:bevel/>
                          </w14:textOutline>
                        </w:rPr>
                        <w:t xml:space="preserve"> Uhr</w:t>
                      </w:r>
                      <w:r w:rsidR="0036749C" w:rsidRPr="0030011C">
                        <w:rPr>
                          <w14:textOutline w14:w="9525" w14:cap="rnd" w14:cmpd="sng" w14:algn="ctr">
                            <w14:solidFill>
                              <w14:srgbClr w14:val="FF0000"/>
                            </w14:solidFill>
                            <w14:prstDash w14:val="solid"/>
                            <w14:bevel/>
                          </w14:textOutline>
                        </w:rPr>
                        <w:t xml:space="preserve"> </w:t>
                      </w:r>
                      <w:proofErr w:type="spellStart"/>
                      <w:r w:rsidR="0036749C" w:rsidRPr="0030011C">
                        <w:rPr>
                          <w14:textOutline w14:w="9525" w14:cap="rnd" w14:cmpd="sng" w14:algn="ctr">
                            <w14:solidFill>
                              <w14:srgbClr w14:val="FF0000"/>
                            </w14:solidFill>
                            <w14:prstDash w14:val="solid"/>
                            <w14:bevel/>
                          </w14:textOutline>
                        </w:rPr>
                        <w:t>Uhr</w:t>
                      </w:r>
                      <w:proofErr w:type="spellEnd"/>
                      <w:r w:rsidRPr="0030011C">
                        <w:rPr>
                          <w14:textOutline w14:w="9525" w14:cap="rnd" w14:cmpd="sng" w14:algn="ctr">
                            <w14:solidFill>
                              <w14:srgbClr w14:val="FF0000"/>
                            </w14:solidFill>
                            <w14:prstDash w14:val="solid"/>
                            <w14:bevel/>
                          </w14:textOutline>
                        </w:rPr>
                        <w:t>.</w:t>
                      </w:r>
                    </w:p>
                  </w:txbxContent>
                </v:textbox>
              </v:shape>
            </w:pict>
          </mc:Fallback>
        </mc:AlternateContent>
      </w:r>
      <w:r w:rsidR="006C3FAD">
        <w:rPr>
          <w:noProof/>
          <w:lang w:eastAsia="de-DE"/>
        </w:rPr>
        <w:drawing>
          <wp:inline distT="0" distB="0" distL="0" distR="0" wp14:anchorId="602756AA" wp14:editId="6034A2FB">
            <wp:extent cx="1153795" cy="777875"/>
            <wp:effectExtent l="0" t="0" r="8255" b="3175"/>
            <wp:docPr id="2" name="Bild 4" descr="http://ostholstein.lernhost.org/file.php/217/Logo/Logo_Europaschule/BS_Eutin_ES.png"/>
            <wp:cNvGraphicFramePr/>
            <a:graphic xmlns:a="http://schemas.openxmlformats.org/drawingml/2006/main">
              <a:graphicData uri="http://schemas.openxmlformats.org/drawingml/2006/picture">
                <pic:pic xmlns:pic="http://schemas.openxmlformats.org/drawingml/2006/picture">
                  <pic:nvPicPr>
                    <pic:cNvPr id="2" name="Bild 4" descr="http://ostholstein.lernhost.org/file.php/217/Logo/Logo_Europaschule/BS_Eutin_ES.pn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53795" cy="777875"/>
                    </a:xfrm>
                    <a:prstGeom prst="rect">
                      <a:avLst/>
                    </a:prstGeom>
                    <a:noFill/>
                    <a:ln>
                      <a:noFill/>
                    </a:ln>
                  </pic:spPr>
                </pic:pic>
              </a:graphicData>
            </a:graphic>
          </wp:inline>
        </w:drawing>
      </w:r>
      <w:r w:rsidR="00FF79AD">
        <w:rPr>
          <w:b/>
          <w:sz w:val="24"/>
          <w:szCs w:val="24"/>
        </w:rPr>
        <w:t xml:space="preserve">                        </w:t>
      </w:r>
      <w:r w:rsidR="006C3FAD" w:rsidRPr="006C3FAD">
        <w:rPr>
          <w:b/>
          <w:sz w:val="24"/>
          <w:szCs w:val="24"/>
        </w:rPr>
        <w:t>Antrag auf zusätzliche mündliche Prüfungen</w:t>
      </w:r>
      <w:r w:rsidR="00E775F4">
        <w:rPr>
          <w:b/>
          <w:sz w:val="24"/>
          <w:szCs w:val="24"/>
        </w:rPr>
        <w:t xml:space="preserve"> 20</w:t>
      </w:r>
      <w:r w:rsidR="0030011C">
        <w:rPr>
          <w:b/>
          <w:sz w:val="24"/>
          <w:szCs w:val="24"/>
        </w:rPr>
        <w:t>20</w:t>
      </w:r>
    </w:p>
    <w:p w:rsidR="006C3FAD" w:rsidRDefault="006C3FAD">
      <w:pPr>
        <w:rPr>
          <w:b/>
          <w:sz w:val="24"/>
          <w:szCs w:val="24"/>
        </w:rPr>
      </w:pPr>
      <w:r>
        <w:rPr>
          <w:b/>
          <w:sz w:val="24"/>
          <w:szCs w:val="24"/>
        </w:rPr>
        <w:t>Name:</w:t>
      </w:r>
      <w:r w:rsidR="0083756D">
        <w:rPr>
          <w:b/>
          <w:sz w:val="24"/>
          <w:szCs w:val="24"/>
        </w:rPr>
        <w:t xml:space="preserve"> ________________                                 </w:t>
      </w:r>
    </w:p>
    <w:p w:rsidR="0083756D" w:rsidRDefault="0083756D">
      <w:pPr>
        <w:rPr>
          <w:b/>
          <w:sz w:val="24"/>
          <w:szCs w:val="24"/>
        </w:rPr>
      </w:pPr>
      <w:r>
        <w:rPr>
          <w:b/>
          <w:sz w:val="24"/>
          <w:szCs w:val="24"/>
        </w:rPr>
        <w:t>Klasse: ________________                      Datum: _________________</w:t>
      </w:r>
    </w:p>
    <w:p w:rsidR="00FF79AD" w:rsidRDefault="00FF79AD">
      <w:pPr>
        <w:rPr>
          <w:b/>
          <w:sz w:val="24"/>
          <w:szCs w:val="24"/>
        </w:rPr>
      </w:pPr>
      <w:r>
        <w:rPr>
          <w:b/>
          <w:sz w:val="24"/>
          <w:szCs w:val="24"/>
        </w:rPr>
        <w:t>Hiermit beantrage ich, wie in der Tabelle eingetragen, folgende mündliche Prüfung/Prüfungen.</w:t>
      </w:r>
    </w:p>
    <w:tbl>
      <w:tblPr>
        <w:tblStyle w:val="Tabellenraster"/>
        <w:tblW w:w="0" w:type="auto"/>
        <w:tblLook w:val="04A0" w:firstRow="1" w:lastRow="0" w:firstColumn="1" w:lastColumn="0" w:noHBand="0" w:noVBand="1"/>
      </w:tblPr>
      <w:tblGrid>
        <w:gridCol w:w="2181"/>
        <w:gridCol w:w="1736"/>
        <w:gridCol w:w="1777"/>
        <w:gridCol w:w="1086"/>
        <w:gridCol w:w="2282"/>
      </w:tblGrid>
      <w:tr w:rsidR="00E775F4" w:rsidTr="00813495">
        <w:tc>
          <w:tcPr>
            <w:tcW w:w="1842" w:type="dxa"/>
          </w:tcPr>
          <w:p w:rsidR="00813495" w:rsidRDefault="00813495">
            <w:r>
              <w:t>Fach</w:t>
            </w:r>
            <w:r w:rsidR="00E775F4">
              <w:t>/Prüfungsbereich</w:t>
            </w:r>
          </w:p>
        </w:tc>
        <w:tc>
          <w:tcPr>
            <w:tcW w:w="1842" w:type="dxa"/>
          </w:tcPr>
          <w:p w:rsidR="00813495" w:rsidRDefault="00813495">
            <w:r>
              <w:t>Fachlehrer</w:t>
            </w:r>
            <w:r w:rsidR="00032655">
              <w:t>/in</w:t>
            </w:r>
          </w:p>
        </w:tc>
        <w:tc>
          <w:tcPr>
            <w:tcW w:w="1842" w:type="dxa"/>
          </w:tcPr>
          <w:p w:rsidR="00813495" w:rsidRDefault="00813495">
            <w:r>
              <w:t xml:space="preserve">Halbjahresnote </w:t>
            </w:r>
          </w:p>
        </w:tc>
        <w:tc>
          <w:tcPr>
            <w:tcW w:w="1103" w:type="dxa"/>
          </w:tcPr>
          <w:p w:rsidR="00E775F4" w:rsidRDefault="00813495">
            <w:r>
              <w:t>Vornote</w:t>
            </w:r>
            <w:r w:rsidR="00E775F4">
              <w:t>/</w:t>
            </w:r>
          </w:p>
          <w:p w:rsidR="00E775F4" w:rsidRDefault="00E775F4" w:rsidP="00E775F4"/>
        </w:tc>
        <w:tc>
          <w:tcPr>
            <w:tcW w:w="2583" w:type="dxa"/>
          </w:tcPr>
          <w:p w:rsidR="00813495" w:rsidRDefault="00813495">
            <w:r>
              <w:t xml:space="preserve">Note </w:t>
            </w:r>
            <w:proofErr w:type="spellStart"/>
            <w:r>
              <w:t>schrift</w:t>
            </w:r>
            <w:proofErr w:type="spellEnd"/>
            <w:r>
              <w:t>. Prüfung</w:t>
            </w:r>
          </w:p>
          <w:p w:rsidR="00813495" w:rsidRDefault="00813495">
            <w:r>
              <w:t xml:space="preserve">falls </w:t>
            </w:r>
            <w:proofErr w:type="spellStart"/>
            <w:r>
              <w:t>schrift</w:t>
            </w:r>
            <w:proofErr w:type="spellEnd"/>
            <w:r>
              <w:t>. Prüfungsfach</w:t>
            </w:r>
          </w:p>
          <w:p w:rsidR="00E775F4" w:rsidRDefault="00E775F4" w:rsidP="00E775F4"/>
        </w:tc>
      </w:tr>
      <w:tr w:rsidR="00E775F4" w:rsidTr="00813495">
        <w:tc>
          <w:tcPr>
            <w:tcW w:w="1842" w:type="dxa"/>
          </w:tcPr>
          <w:p w:rsidR="00813495" w:rsidRDefault="00813495"/>
          <w:p w:rsidR="00813495" w:rsidRDefault="00813495"/>
        </w:tc>
        <w:tc>
          <w:tcPr>
            <w:tcW w:w="1842" w:type="dxa"/>
          </w:tcPr>
          <w:p w:rsidR="00813495" w:rsidRDefault="00813495"/>
        </w:tc>
        <w:tc>
          <w:tcPr>
            <w:tcW w:w="1842" w:type="dxa"/>
          </w:tcPr>
          <w:p w:rsidR="00813495" w:rsidRDefault="00813495"/>
        </w:tc>
        <w:tc>
          <w:tcPr>
            <w:tcW w:w="1103" w:type="dxa"/>
          </w:tcPr>
          <w:p w:rsidR="00813495" w:rsidRDefault="00813495"/>
        </w:tc>
        <w:tc>
          <w:tcPr>
            <w:tcW w:w="2583" w:type="dxa"/>
          </w:tcPr>
          <w:p w:rsidR="00813495" w:rsidRDefault="00813495"/>
        </w:tc>
      </w:tr>
      <w:tr w:rsidR="00E775F4" w:rsidTr="00813495">
        <w:tc>
          <w:tcPr>
            <w:tcW w:w="1842" w:type="dxa"/>
          </w:tcPr>
          <w:p w:rsidR="00813495" w:rsidRDefault="00813495"/>
          <w:p w:rsidR="00813495" w:rsidRDefault="00813495"/>
        </w:tc>
        <w:tc>
          <w:tcPr>
            <w:tcW w:w="1842" w:type="dxa"/>
          </w:tcPr>
          <w:p w:rsidR="00813495" w:rsidRDefault="00813495"/>
        </w:tc>
        <w:tc>
          <w:tcPr>
            <w:tcW w:w="1842" w:type="dxa"/>
          </w:tcPr>
          <w:p w:rsidR="00813495" w:rsidRDefault="00813495"/>
        </w:tc>
        <w:tc>
          <w:tcPr>
            <w:tcW w:w="1103" w:type="dxa"/>
          </w:tcPr>
          <w:p w:rsidR="00813495" w:rsidRDefault="00813495"/>
        </w:tc>
        <w:tc>
          <w:tcPr>
            <w:tcW w:w="2583" w:type="dxa"/>
          </w:tcPr>
          <w:p w:rsidR="00813495" w:rsidRDefault="00813495"/>
        </w:tc>
      </w:tr>
    </w:tbl>
    <w:p w:rsidR="00FF79AD" w:rsidRDefault="00FF79AD"/>
    <w:p w:rsidR="00FF79AD" w:rsidRDefault="00813495">
      <w:pPr>
        <w:rPr>
          <w:sz w:val="20"/>
          <w:szCs w:val="20"/>
        </w:rPr>
      </w:pPr>
      <w:r w:rsidRPr="00004581">
        <w:rPr>
          <w:sz w:val="20"/>
          <w:szCs w:val="20"/>
        </w:rPr>
        <w:t>Mit de</w:t>
      </w:r>
      <w:r w:rsidR="00FF79AD">
        <w:rPr>
          <w:sz w:val="20"/>
          <w:szCs w:val="20"/>
        </w:rPr>
        <w:t>r</w:t>
      </w:r>
      <w:r w:rsidRPr="00004581">
        <w:rPr>
          <w:sz w:val="20"/>
          <w:szCs w:val="20"/>
        </w:rPr>
        <w:t xml:space="preserve"> jewe</w:t>
      </w:r>
      <w:r w:rsidR="00FF79AD">
        <w:rPr>
          <w:sz w:val="20"/>
          <w:szCs w:val="20"/>
        </w:rPr>
        <w:t>iligen Fachlehrkraft habe ich Kontakt aufgenommen</w:t>
      </w:r>
      <w:r w:rsidRPr="00004581">
        <w:rPr>
          <w:sz w:val="20"/>
          <w:szCs w:val="20"/>
        </w:rPr>
        <w:t>.</w:t>
      </w:r>
      <w:r w:rsidR="00FF79AD">
        <w:rPr>
          <w:sz w:val="20"/>
          <w:szCs w:val="20"/>
        </w:rPr>
        <w:t xml:space="preserve"> </w:t>
      </w:r>
    </w:p>
    <w:p w:rsidR="00813495" w:rsidRPr="00004581" w:rsidRDefault="00813495">
      <w:pPr>
        <w:rPr>
          <w:sz w:val="20"/>
          <w:szCs w:val="20"/>
        </w:rPr>
      </w:pPr>
      <w:r w:rsidRPr="00004581">
        <w:rPr>
          <w:sz w:val="20"/>
          <w:szCs w:val="20"/>
        </w:rPr>
        <w:t>Mir ist bekannt, dass die Meldung zu zusätzlichen Prüfungen bindend ist.</w:t>
      </w:r>
    </w:p>
    <w:p w:rsidR="008F7365" w:rsidRDefault="00813495">
      <w:pPr>
        <w:rPr>
          <w:sz w:val="20"/>
          <w:szCs w:val="20"/>
        </w:rPr>
      </w:pPr>
      <w:r w:rsidRPr="00004581">
        <w:rPr>
          <w:sz w:val="20"/>
          <w:szCs w:val="20"/>
        </w:rPr>
        <w:t>Außerdem ist mir bekannt, dass die Prüfungskonferenz am Tag der Prüfung entscheidet, ob die zusätzlichen Prüfungen stattfinden</w:t>
      </w:r>
      <w:r w:rsidR="00032655">
        <w:rPr>
          <w:sz w:val="20"/>
          <w:szCs w:val="20"/>
        </w:rPr>
        <w:t>.</w:t>
      </w:r>
    </w:p>
    <w:p w:rsidR="00813495" w:rsidRPr="008F7365" w:rsidRDefault="00813495">
      <w:pPr>
        <w:rPr>
          <w:sz w:val="20"/>
          <w:szCs w:val="20"/>
        </w:rPr>
      </w:pPr>
      <w:r>
        <w:t>________________________________________</w:t>
      </w:r>
    </w:p>
    <w:p w:rsidR="00813495" w:rsidRDefault="00813495">
      <w:r>
        <w:t>Unterschrift der Schülerin/des Schülers</w:t>
      </w:r>
    </w:p>
    <w:p w:rsidR="00813495" w:rsidRDefault="00813495">
      <w:r>
        <w:t>Aus der Prüfungsordnung:</w:t>
      </w:r>
    </w:p>
    <w:p w:rsidR="00004581" w:rsidRPr="00004581" w:rsidRDefault="00004581" w:rsidP="00004581">
      <w:pPr>
        <w:rPr>
          <w:sz w:val="18"/>
          <w:szCs w:val="18"/>
        </w:rPr>
      </w:pPr>
      <w:r w:rsidRPr="00004581">
        <w:rPr>
          <w:sz w:val="18"/>
          <w:szCs w:val="18"/>
        </w:rPr>
        <w:t>1) Die mündliche Prüfung wird vor dem Prüfungsausschuss oder den Fachausschüssen abgelegt.</w:t>
      </w:r>
    </w:p>
    <w:p w:rsidR="00004581" w:rsidRPr="00004581" w:rsidRDefault="00004581" w:rsidP="00004581">
      <w:pPr>
        <w:rPr>
          <w:sz w:val="18"/>
          <w:szCs w:val="18"/>
        </w:rPr>
      </w:pPr>
      <w:bookmarkStart w:id="1" w:name="P18-A2"/>
      <w:bookmarkEnd w:id="1"/>
      <w:r w:rsidRPr="00004581">
        <w:rPr>
          <w:sz w:val="18"/>
          <w:szCs w:val="18"/>
        </w:rPr>
        <w:t>(2) Eine Einzelprüfung dauert in der Regel 20 Minuten</w:t>
      </w:r>
      <w:bookmarkStart w:id="2" w:name="P18-A3"/>
      <w:bookmarkStart w:id="3" w:name="P18-A4"/>
      <w:bookmarkEnd w:id="2"/>
      <w:bookmarkEnd w:id="3"/>
      <w:r w:rsidR="00032655">
        <w:rPr>
          <w:sz w:val="18"/>
          <w:szCs w:val="18"/>
        </w:rPr>
        <w:t>.</w:t>
      </w:r>
    </w:p>
    <w:p w:rsidR="00004581" w:rsidRPr="00004581" w:rsidRDefault="00004581" w:rsidP="00004581">
      <w:pPr>
        <w:rPr>
          <w:sz w:val="18"/>
          <w:szCs w:val="18"/>
        </w:rPr>
      </w:pPr>
      <w:r w:rsidRPr="00004581">
        <w:rPr>
          <w:sz w:val="18"/>
          <w:szCs w:val="18"/>
        </w:rPr>
        <w:t xml:space="preserve"> (4) Für die mündliche Prüfung stellt die Prüferin oder der Prüfer dem Prüfling in der Regel zwei Aufgaben in schriftlicher Form. Die Mitglieder des Fachausschusses erhalten sie mindestens einen Schultag vor der mü</w:t>
      </w:r>
      <w:r w:rsidR="00032655">
        <w:rPr>
          <w:sz w:val="18"/>
          <w:szCs w:val="18"/>
        </w:rPr>
        <w:t xml:space="preserve">ndlichen Prüfung ausgehändigt. </w:t>
      </w:r>
      <w:r w:rsidRPr="00004581">
        <w:rPr>
          <w:sz w:val="18"/>
          <w:szCs w:val="18"/>
        </w:rPr>
        <w:t>Die mündliche Prüfung darf keine inhaltliche Wiederholung der schriftlichen Prüfung sein. Vor Beginn der mündlichen Prüfung informiert die Prüferin oder der Prüfer den Fachausschuss über die unterrichtlichen Voraussetzungen und die sich daraus ergebenden fachlichen Anforderungen der Aufgabenstellung.</w:t>
      </w:r>
    </w:p>
    <w:p w:rsidR="00004581" w:rsidRPr="00004581" w:rsidRDefault="00004581" w:rsidP="00004581">
      <w:pPr>
        <w:rPr>
          <w:sz w:val="18"/>
          <w:szCs w:val="18"/>
        </w:rPr>
      </w:pPr>
      <w:bookmarkStart w:id="4" w:name="P18-A5"/>
      <w:bookmarkStart w:id="5" w:name="P18-A6"/>
      <w:bookmarkEnd w:id="4"/>
      <w:bookmarkEnd w:id="5"/>
      <w:r w:rsidRPr="00004581">
        <w:rPr>
          <w:sz w:val="18"/>
          <w:szCs w:val="18"/>
        </w:rPr>
        <w:t xml:space="preserve"> (6) Der Prüfling bereitet sich unter Aufsicht einer Lehrkraft und Benutzung der vom Prüfungsausschuss genehmigten Hilfsmittel vor. Die Vorbereitungszeit für Abschlussprüfungen beträgt in der Regel 20, an der Berufsoberschule 30 Minuten. </w:t>
      </w:r>
      <w:bookmarkStart w:id="6" w:name="P18-A7"/>
      <w:bookmarkEnd w:id="6"/>
      <w:r w:rsidRPr="00004581">
        <w:rPr>
          <w:sz w:val="18"/>
          <w:szCs w:val="18"/>
        </w:rPr>
        <w:t>(7) Der Prüfling soll das Thema zunächst in freiem Vortrag behandeln. Im anschließenden Gespräch mit der Prüferin oder dem Prüfer sollen fachliche Zusammenhänge verdeutlicht werden. Der weitere Teil der Prüfung soll sich auf andere Bereiche des Faches erstrecken. Die oder der Vorsitzende kann ergänzende oder zusätzliche Fragen stellen und zulassen. Die Prüfung ist zu beenden, sobald eine klare Beurteilung möglich ist, jedoch nicht vor Ablauf von 10 Minuten nach Beginn des Prüfungsgesprächs.</w:t>
      </w:r>
    </w:p>
    <w:p w:rsidR="00004581" w:rsidRDefault="00004581">
      <w:bookmarkStart w:id="7" w:name="P18-A8"/>
      <w:bookmarkEnd w:id="7"/>
    </w:p>
    <w:sectPr w:rsidR="0000458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FAD"/>
    <w:rsid w:val="00004581"/>
    <w:rsid w:val="00032655"/>
    <w:rsid w:val="00037867"/>
    <w:rsid w:val="0030011C"/>
    <w:rsid w:val="0031110C"/>
    <w:rsid w:val="0036749C"/>
    <w:rsid w:val="006C3FAD"/>
    <w:rsid w:val="00751265"/>
    <w:rsid w:val="007654E6"/>
    <w:rsid w:val="00813495"/>
    <w:rsid w:val="0083756D"/>
    <w:rsid w:val="008F7365"/>
    <w:rsid w:val="00B342C2"/>
    <w:rsid w:val="00BB37B6"/>
    <w:rsid w:val="00E775F4"/>
    <w:rsid w:val="00FF466C"/>
    <w:rsid w:val="00FF79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01FC30-0CFA-49C9-98CF-03BB5C256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C3FA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3FAD"/>
    <w:rPr>
      <w:rFonts w:ascii="Tahoma" w:hAnsi="Tahoma" w:cs="Tahoma"/>
      <w:sz w:val="16"/>
      <w:szCs w:val="16"/>
    </w:rPr>
  </w:style>
  <w:style w:type="table" w:styleId="Tabellenraster">
    <w:name w:val="Table Grid"/>
    <w:basedOn w:val="NormaleTabelle"/>
    <w:uiPriority w:val="59"/>
    <w:rsid w:val="00813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349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738589">
      <w:bodyDiv w:val="1"/>
      <w:marLeft w:val="0"/>
      <w:marRight w:val="0"/>
      <w:marTop w:val="0"/>
      <w:marBottom w:val="0"/>
      <w:divBdr>
        <w:top w:val="none" w:sz="0" w:space="0" w:color="auto"/>
        <w:left w:val="none" w:sz="0" w:space="0" w:color="auto"/>
        <w:bottom w:val="none" w:sz="0" w:space="0" w:color="auto"/>
        <w:right w:val="none" w:sz="0" w:space="0" w:color="auto"/>
      </w:divBdr>
      <w:divsChild>
        <w:div w:id="618144807">
          <w:marLeft w:val="0"/>
          <w:marRight w:val="0"/>
          <w:marTop w:val="150"/>
          <w:marBottom w:val="0"/>
          <w:divBdr>
            <w:top w:val="none" w:sz="0" w:space="0" w:color="auto"/>
            <w:left w:val="none" w:sz="0" w:space="0" w:color="auto"/>
            <w:bottom w:val="none" w:sz="0" w:space="0" w:color="auto"/>
            <w:right w:val="none" w:sz="0" w:space="0" w:color="auto"/>
          </w:divBdr>
          <w:divsChild>
            <w:div w:id="1322805817">
              <w:marLeft w:val="0"/>
              <w:marRight w:val="0"/>
              <w:marTop w:val="0"/>
              <w:marBottom w:val="0"/>
              <w:divBdr>
                <w:top w:val="none" w:sz="0" w:space="0" w:color="auto"/>
                <w:left w:val="none" w:sz="0" w:space="0" w:color="auto"/>
                <w:bottom w:val="none" w:sz="0" w:space="0" w:color="auto"/>
                <w:right w:val="none" w:sz="0" w:space="0" w:color="auto"/>
              </w:divBdr>
              <w:divsChild>
                <w:div w:id="1871188672">
                  <w:marLeft w:val="0"/>
                  <w:marRight w:val="0"/>
                  <w:marTop w:val="0"/>
                  <w:marBottom w:val="0"/>
                  <w:divBdr>
                    <w:top w:val="none" w:sz="0" w:space="0" w:color="auto"/>
                    <w:left w:val="none" w:sz="0" w:space="0" w:color="auto"/>
                    <w:bottom w:val="none" w:sz="0" w:space="0" w:color="auto"/>
                    <w:right w:val="none" w:sz="0" w:space="0" w:color="auto"/>
                  </w:divBdr>
                  <w:divsChild>
                    <w:div w:id="1736126973">
                      <w:marLeft w:val="405"/>
                      <w:marRight w:val="75"/>
                      <w:marTop w:val="0"/>
                      <w:marBottom w:val="0"/>
                      <w:divBdr>
                        <w:top w:val="none" w:sz="0" w:space="0" w:color="auto"/>
                        <w:left w:val="none" w:sz="0" w:space="0" w:color="auto"/>
                        <w:bottom w:val="none" w:sz="0" w:space="0" w:color="auto"/>
                        <w:right w:val="none" w:sz="0" w:space="0" w:color="auto"/>
                      </w:divBdr>
                      <w:divsChild>
                        <w:div w:id="1341392936">
                          <w:marLeft w:val="0"/>
                          <w:marRight w:val="0"/>
                          <w:marTop w:val="120"/>
                          <w:marBottom w:val="0"/>
                          <w:divBdr>
                            <w:top w:val="none" w:sz="0" w:space="0" w:color="auto"/>
                            <w:left w:val="none" w:sz="0" w:space="0" w:color="auto"/>
                            <w:bottom w:val="none" w:sz="0" w:space="0" w:color="auto"/>
                            <w:right w:val="none" w:sz="0" w:space="0" w:color="auto"/>
                          </w:divBdr>
                          <w:divsChild>
                            <w:div w:id="572009377">
                              <w:marLeft w:val="0"/>
                              <w:marRight w:val="0"/>
                              <w:marTop w:val="120"/>
                              <w:marBottom w:val="0"/>
                              <w:divBdr>
                                <w:top w:val="none" w:sz="0" w:space="0" w:color="auto"/>
                                <w:left w:val="none" w:sz="0" w:space="0" w:color="auto"/>
                                <w:bottom w:val="none" w:sz="0" w:space="0" w:color="auto"/>
                                <w:right w:val="none" w:sz="0" w:space="0" w:color="auto"/>
                              </w:divBdr>
                              <w:divsChild>
                                <w:div w:id="625966920">
                                  <w:marLeft w:val="0"/>
                                  <w:marRight w:val="0"/>
                                  <w:marTop w:val="120"/>
                                  <w:marBottom w:val="0"/>
                                  <w:divBdr>
                                    <w:top w:val="none" w:sz="0" w:space="0" w:color="auto"/>
                                    <w:left w:val="none" w:sz="0" w:space="0" w:color="auto"/>
                                    <w:bottom w:val="none" w:sz="0" w:space="0" w:color="auto"/>
                                    <w:right w:val="none" w:sz="0" w:space="0" w:color="auto"/>
                                  </w:divBdr>
                                  <w:divsChild>
                                    <w:div w:id="116077599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1917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Helmut Pölling</dc:creator>
  <cp:lastModifiedBy>Roggentin, Ina (Berufliche Schulen Eutin - Eutin)</cp:lastModifiedBy>
  <cp:revision>2</cp:revision>
  <cp:lastPrinted>2020-05-08T06:41:00Z</cp:lastPrinted>
  <dcterms:created xsi:type="dcterms:W3CDTF">2020-05-08T09:42:00Z</dcterms:created>
  <dcterms:modified xsi:type="dcterms:W3CDTF">2020-05-08T09:42:00Z</dcterms:modified>
</cp:coreProperties>
</file>